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05" w:rsidRDefault="009C7E05">
      <w:bookmarkStart w:id="0" w:name="_GoBack"/>
      <w:bookmarkEnd w:id="0"/>
      <w:r>
        <w:rPr>
          <w:rFonts w:hint="eastAsia"/>
        </w:rPr>
        <w:t>邢台市环境保护局沙河市分局</w:t>
      </w:r>
    </w:p>
    <w:p w:rsidR="009C7E05" w:rsidRDefault="009C7E05">
      <w:r>
        <w:rPr>
          <w:rFonts w:hint="eastAsia"/>
        </w:rPr>
        <w:t>关于沙河市</w:t>
      </w:r>
      <w:r>
        <w:t>2016</w:t>
      </w:r>
      <w:r>
        <w:rPr>
          <w:rFonts w:hint="eastAsia"/>
        </w:rPr>
        <w:t>年南水北调沿线重点区域农村环境整治工作进度及资金支出情况的</w:t>
      </w:r>
    </w:p>
    <w:p w:rsidR="009C7E05" w:rsidRDefault="009C7E05">
      <w:r>
        <w:rPr>
          <w:rFonts w:hint="eastAsia"/>
        </w:rPr>
        <w:t>公示</w:t>
      </w:r>
    </w:p>
    <w:p w:rsidR="009C7E05" w:rsidRDefault="009C7E05">
      <w:r>
        <w:rPr>
          <w:rFonts w:hint="eastAsia"/>
        </w:rPr>
        <w:t>《沙河市</w:t>
      </w:r>
      <w:r>
        <w:t>2016</w:t>
      </w:r>
      <w:r>
        <w:rPr>
          <w:rFonts w:hint="eastAsia"/>
        </w:rPr>
        <w:t>年南水北调沿线重点区域农村环境整治项目》总投资</w:t>
      </w:r>
      <w:r>
        <w:t>2900</w:t>
      </w:r>
      <w:r>
        <w:rPr>
          <w:rFonts w:hint="eastAsia"/>
        </w:rPr>
        <w:t>万元，申请中央农村环境整治专项资金</w:t>
      </w:r>
      <w:r>
        <w:t>2900</w:t>
      </w:r>
      <w:r>
        <w:rPr>
          <w:rFonts w:hint="eastAsia"/>
        </w:rPr>
        <w:t>万元。项目主要包括整治</w:t>
      </w:r>
      <w:r>
        <w:t>146</w:t>
      </w:r>
      <w:r>
        <w:rPr>
          <w:rFonts w:hint="eastAsia"/>
        </w:rPr>
        <w:t>个行政村的生活垃圾和</w:t>
      </w:r>
      <w:r>
        <w:t>4</w:t>
      </w:r>
      <w:r>
        <w:rPr>
          <w:rFonts w:hint="eastAsia"/>
        </w:rPr>
        <w:t>个行政村的生活污水。通过购置垃圾收集车、垃圾收集箱和垃圾转运车，建造垃圾转运站、建造村级污水处理站、污水提升泵站、铺设污水收集管网。来改善生活垃圾收运清理系统滞后，清运不及时、生活垃圾和废弃杂物乱堆乱放、生活污水横流，等农村环境“脏、乱、差”问题。项目共分为采购类和工程类两部分，现将具体实施及资金拨付情况公示如下：</w:t>
      </w:r>
    </w:p>
    <w:p w:rsidR="009C7E05" w:rsidRDefault="009C7E05" w:rsidP="0046009B">
      <w:pPr>
        <w:numPr>
          <w:ilvl w:val="0"/>
          <w:numId w:val="1"/>
        </w:numPr>
      </w:pPr>
      <w:r>
        <w:rPr>
          <w:rFonts w:hint="eastAsia"/>
        </w:rPr>
        <w:t>采购类项目</w:t>
      </w:r>
    </w:p>
    <w:p w:rsidR="009C7E05" w:rsidRDefault="009C7E05" w:rsidP="0046009B">
      <w:r>
        <w:rPr>
          <w:rFonts w:hint="eastAsia"/>
        </w:rPr>
        <w:t>项目名称：沙河市环境保护局购置垃圾转运车、配套垃圾箱、垃圾收集车采购项目（</w:t>
      </w:r>
      <w:r>
        <w:t>A</w:t>
      </w:r>
      <w:r>
        <w:rPr>
          <w:rFonts w:hint="eastAsia"/>
        </w:rPr>
        <w:t>包）</w:t>
      </w:r>
    </w:p>
    <w:p w:rsidR="009C7E05" w:rsidRDefault="009C7E05" w:rsidP="0046009B">
      <w:pPr>
        <w:ind w:firstLineChars="500" w:firstLine="1050"/>
      </w:pPr>
      <w:r>
        <w:rPr>
          <w:rFonts w:hint="eastAsia"/>
        </w:rPr>
        <w:t>沙河市环境保护局购置垃圾转运车、配套垃圾箱、垃圾收集车采购项目（</w:t>
      </w:r>
      <w:r>
        <w:t>B</w:t>
      </w:r>
      <w:r>
        <w:rPr>
          <w:rFonts w:hint="eastAsia"/>
        </w:rPr>
        <w:t>包）</w:t>
      </w:r>
    </w:p>
    <w:p w:rsidR="009C7E05" w:rsidRDefault="009C7E05" w:rsidP="0046009B">
      <w:r>
        <w:rPr>
          <w:rFonts w:hint="eastAsia"/>
        </w:rPr>
        <w:t>项目开标时间：</w:t>
      </w:r>
      <w:r>
        <w:t>2017</w:t>
      </w:r>
      <w:r>
        <w:rPr>
          <w:rFonts w:hint="eastAsia"/>
        </w:rPr>
        <w:t>年</w:t>
      </w:r>
      <w:r>
        <w:t>1</w:t>
      </w:r>
      <w:r>
        <w:rPr>
          <w:rFonts w:hint="eastAsia"/>
        </w:rPr>
        <w:t>月</w:t>
      </w:r>
      <w:r>
        <w:t>5</w:t>
      </w:r>
      <w:r>
        <w:rPr>
          <w:rFonts w:hint="eastAsia"/>
        </w:rPr>
        <w:t>日</w:t>
      </w:r>
    </w:p>
    <w:p w:rsidR="009C7E05" w:rsidRDefault="009C7E05" w:rsidP="009A7F38">
      <w:r>
        <w:rPr>
          <w:rFonts w:hint="eastAsia"/>
        </w:rPr>
        <w:t>沙河市环境保护局购置垃圾转运车、配套垃圾箱、垃圾收集车采购项目（</w:t>
      </w:r>
      <w:r>
        <w:t>A</w:t>
      </w:r>
      <w:r>
        <w:rPr>
          <w:rFonts w:hint="eastAsia"/>
        </w:rPr>
        <w:t>包）中标单位分别为：</w:t>
      </w:r>
    </w:p>
    <w:p w:rsidR="009C7E05" w:rsidRDefault="009C7E05" w:rsidP="009A7F38">
      <w:r>
        <w:rPr>
          <w:rFonts w:hint="eastAsia"/>
        </w:rPr>
        <w:t>河北开泰专用汽车制造有限公司</w:t>
      </w:r>
    </w:p>
    <w:p w:rsidR="009C7E05" w:rsidRDefault="009C7E05" w:rsidP="009A7F38">
      <w:r>
        <w:rPr>
          <w:rFonts w:hint="eastAsia"/>
        </w:rPr>
        <w:t>邢台市汽车改装工业有限公司</w:t>
      </w:r>
    </w:p>
    <w:p w:rsidR="009C7E05" w:rsidRDefault="009C7E05" w:rsidP="009A7F38">
      <w:r>
        <w:rPr>
          <w:rFonts w:hint="eastAsia"/>
        </w:rPr>
        <w:t>程力专用汽车股份有限公司</w:t>
      </w:r>
    </w:p>
    <w:p w:rsidR="009C7E05" w:rsidRDefault="009C7E05" w:rsidP="009A7F38">
      <w:r>
        <w:rPr>
          <w:rFonts w:hint="eastAsia"/>
        </w:rPr>
        <w:t>河北缔勇工程机械贸易有限公司</w:t>
      </w:r>
    </w:p>
    <w:p w:rsidR="009C7E05" w:rsidRDefault="009C7E05" w:rsidP="009A7F38">
      <w:r>
        <w:rPr>
          <w:rFonts w:hint="eastAsia"/>
        </w:rPr>
        <w:t>湖北一专专用汽车制造有限公司</w:t>
      </w:r>
    </w:p>
    <w:p w:rsidR="009C7E05" w:rsidRDefault="009C7E05" w:rsidP="009A7F38">
      <w:r>
        <w:rPr>
          <w:rFonts w:hint="eastAsia"/>
        </w:rPr>
        <w:t>沙河市环境保护局购置垃圾转运车、配套垃圾箱、垃圾收集车采购项目（</w:t>
      </w:r>
      <w:r>
        <w:t>B</w:t>
      </w:r>
      <w:r>
        <w:rPr>
          <w:rFonts w:hint="eastAsia"/>
        </w:rPr>
        <w:t>包）中标单位为：</w:t>
      </w:r>
    </w:p>
    <w:p w:rsidR="009C7E05" w:rsidRDefault="009C7E05" w:rsidP="009A7F38">
      <w:r>
        <w:rPr>
          <w:rFonts w:hint="eastAsia"/>
        </w:rPr>
        <w:t>邢台市艺康环保设备有限公司</w:t>
      </w:r>
    </w:p>
    <w:p w:rsidR="009C7E05" w:rsidRDefault="009C7E05" w:rsidP="009A7F38">
      <w:r>
        <w:rPr>
          <w:rFonts w:hint="eastAsia"/>
        </w:rPr>
        <w:t>以上购置设备已于</w:t>
      </w:r>
      <w:r>
        <w:t>217</w:t>
      </w:r>
      <w:r>
        <w:rPr>
          <w:rFonts w:hint="eastAsia"/>
        </w:rPr>
        <w:t>年</w:t>
      </w:r>
      <w:r>
        <w:t>5</w:t>
      </w:r>
      <w:r>
        <w:rPr>
          <w:rFonts w:hint="eastAsia"/>
        </w:rPr>
        <w:t>月份全部移交相关乡镇办使用。</w:t>
      </w:r>
    </w:p>
    <w:p w:rsidR="009C7E05" w:rsidRDefault="009C7E05" w:rsidP="0038297A">
      <w:pPr>
        <w:numPr>
          <w:ilvl w:val="0"/>
          <w:numId w:val="1"/>
        </w:numPr>
      </w:pPr>
      <w:r>
        <w:rPr>
          <w:rFonts w:hint="eastAsia"/>
        </w:rPr>
        <w:t>工程类项目</w:t>
      </w:r>
    </w:p>
    <w:p w:rsidR="009C7E05" w:rsidRDefault="009C7E05" w:rsidP="00584FB8">
      <w:r>
        <w:rPr>
          <w:rFonts w:hint="eastAsia"/>
        </w:rPr>
        <w:t>项目名称：沙河市</w:t>
      </w:r>
      <w:r>
        <w:t>2016</w:t>
      </w:r>
      <w:r>
        <w:rPr>
          <w:rFonts w:hint="eastAsia"/>
        </w:rPr>
        <w:t>年南水北调沿线重点区域农村环境整治兴固村污水管网项目</w:t>
      </w:r>
    </w:p>
    <w:p w:rsidR="009C7E05" w:rsidRDefault="009C7E05" w:rsidP="00041C2D">
      <w:pPr>
        <w:ind w:firstLineChars="500" w:firstLine="1050"/>
      </w:pPr>
      <w:r>
        <w:rPr>
          <w:rFonts w:hint="eastAsia"/>
        </w:rPr>
        <w:t>沙河市</w:t>
      </w:r>
      <w:r>
        <w:t>2016</w:t>
      </w:r>
      <w:r>
        <w:rPr>
          <w:rFonts w:hint="eastAsia"/>
        </w:rPr>
        <w:t>年南水北调沿线重点区域农村环境整治东西柳泉联合污水处理站项目</w:t>
      </w:r>
    </w:p>
    <w:p w:rsidR="009C7E05" w:rsidRPr="0038297A" w:rsidRDefault="009C7E05" w:rsidP="00041C2D">
      <w:pPr>
        <w:ind w:firstLineChars="500" w:firstLine="1050"/>
      </w:pPr>
      <w:r>
        <w:rPr>
          <w:rFonts w:hint="eastAsia"/>
        </w:rPr>
        <w:t>沙河市</w:t>
      </w:r>
      <w:r>
        <w:t>2016</w:t>
      </w:r>
      <w:r>
        <w:rPr>
          <w:rFonts w:hint="eastAsia"/>
        </w:rPr>
        <w:t>年南水北调沿线重点区域农村环境整治下郑村污水提升泵站及配套污水管网项目</w:t>
      </w:r>
    </w:p>
    <w:p w:rsidR="009C7E05" w:rsidRDefault="009C7E05" w:rsidP="00041C2D">
      <w:pPr>
        <w:ind w:firstLineChars="500" w:firstLine="1050"/>
      </w:pPr>
      <w:r>
        <w:rPr>
          <w:rFonts w:hint="eastAsia"/>
        </w:rPr>
        <w:t>沙河市</w:t>
      </w:r>
      <w:r>
        <w:t>2016</w:t>
      </w:r>
      <w:r>
        <w:rPr>
          <w:rFonts w:hint="eastAsia"/>
        </w:rPr>
        <w:t>年南水北调沿线重点区域农村环境整治十里亭镇垃圾压缩转运站项目（土建）</w:t>
      </w:r>
    </w:p>
    <w:p w:rsidR="009C7E05" w:rsidRDefault="009C7E05" w:rsidP="00041C2D">
      <w:pPr>
        <w:ind w:firstLineChars="500" w:firstLine="1050"/>
      </w:pPr>
      <w:r>
        <w:rPr>
          <w:rFonts w:hint="eastAsia"/>
        </w:rPr>
        <w:t>沙河市</w:t>
      </w:r>
      <w:r>
        <w:t>2016</w:t>
      </w:r>
      <w:r>
        <w:rPr>
          <w:rFonts w:hint="eastAsia"/>
        </w:rPr>
        <w:t>年南水北调沿线重点区域农村环境整治白塔镇垃圾压缩转运站项目（土建）</w:t>
      </w:r>
    </w:p>
    <w:p w:rsidR="009C7E05" w:rsidRDefault="009C7E05" w:rsidP="00041C2D">
      <w:pPr>
        <w:ind w:firstLineChars="500" w:firstLine="1050"/>
      </w:pPr>
      <w:r>
        <w:rPr>
          <w:rFonts w:hint="eastAsia"/>
        </w:rPr>
        <w:t>沙河市</w:t>
      </w:r>
      <w:r>
        <w:t>2016</w:t>
      </w:r>
      <w:r>
        <w:rPr>
          <w:rFonts w:hint="eastAsia"/>
        </w:rPr>
        <w:t>年南水北调沿线重点区域农村环境整治册井乡垃圾压缩转运站项目（土建）</w:t>
      </w:r>
    </w:p>
    <w:p w:rsidR="009C7E05" w:rsidRDefault="009C7E05" w:rsidP="009A7F38">
      <w:r>
        <w:rPr>
          <w:rFonts w:hint="eastAsia"/>
        </w:rPr>
        <w:t>项目开标时间：</w:t>
      </w:r>
      <w:r>
        <w:t>2018</w:t>
      </w:r>
      <w:r>
        <w:rPr>
          <w:rFonts w:hint="eastAsia"/>
        </w:rPr>
        <w:t>年</w:t>
      </w:r>
      <w:r>
        <w:t>6</w:t>
      </w:r>
      <w:r>
        <w:rPr>
          <w:rFonts w:hint="eastAsia"/>
        </w:rPr>
        <w:t>月</w:t>
      </w:r>
      <w:r>
        <w:t>4</w:t>
      </w:r>
      <w:r>
        <w:rPr>
          <w:rFonts w:hint="eastAsia"/>
        </w:rPr>
        <w:t>日至</w:t>
      </w:r>
      <w:r>
        <w:t>6</w:t>
      </w:r>
      <w:r>
        <w:rPr>
          <w:rFonts w:hint="eastAsia"/>
        </w:rPr>
        <w:t>日</w:t>
      </w:r>
    </w:p>
    <w:p w:rsidR="009C7E05" w:rsidRDefault="009C7E05" w:rsidP="00044623">
      <w:r>
        <w:rPr>
          <w:rFonts w:hint="eastAsia"/>
        </w:rPr>
        <w:t>沙河市</w:t>
      </w:r>
      <w:r>
        <w:t>2016</w:t>
      </w:r>
      <w:r>
        <w:rPr>
          <w:rFonts w:hint="eastAsia"/>
        </w:rPr>
        <w:t>年南水北调沿线重点区域农村环境整治兴固村污水管网项目中标单位为：</w:t>
      </w:r>
    </w:p>
    <w:p w:rsidR="009C7E05" w:rsidRPr="00044623" w:rsidRDefault="009C7E05" w:rsidP="00044623">
      <w:r>
        <w:rPr>
          <w:rFonts w:hint="eastAsia"/>
        </w:rPr>
        <w:t>沙河市德信市政建筑有限公司，中标金额为</w:t>
      </w:r>
      <w:r w:rsidRPr="00044623">
        <w:rPr>
          <w:u w:val="single"/>
        </w:rPr>
        <w:t>1483696</w:t>
      </w:r>
      <w:r>
        <w:rPr>
          <w:rFonts w:hint="eastAsia"/>
        </w:rPr>
        <w:t>元。</w:t>
      </w:r>
    </w:p>
    <w:p w:rsidR="009C7E05" w:rsidRDefault="009C7E05" w:rsidP="00044623">
      <w:r>
        <w:rPr>
          <w:rFonts w:hint="eastAsia"/>
        </w:rPr>
        <w:t>沙河市</w:t>
      </w:r>
      <w:r>
        <w:t>2016</w:t>
      </w:r>
      <w:r>
        <w:rPr>
          <w:rFonts w:hint="eastAsia"/>
        </w:rPr>
        <w:t>年南水北调沿线重点区域农村环境整治东西柳泉联合污水处理站项目中标单位为：</w:t>
      </w:r>
    </w:p>
    <w:p w:rsidR="009C7E05" w:rsidRDefault="009C7E05" w:rsidP="00044623">
      <w:r>
        <w:rPr>
          <w:rFonts w:hint="eastAsia"/>
        </w:rPr>
        <w:t>河北荣顺建筑工程有限公司，中标金额为</w:t>
      </w:r>
      <w:r>
        <w:t>735000</w:t>
      </w:r>
      <w:r>
        <w:rPr>
          <w:rFonts w:hint="eastAsia"/>
        </w:rPr>
        <w:t>元。</w:t>
      </w:r>
    </w:p>
    <w:p w:rsidR="009C7E05" w:rsidRDefault="009C7E05" w:rsidP="00044623">
      <w:r>
        <w:rPr>
          <w:rFonts w:hint="eastAsia"/>
        </w:rPr>
        <w:t>沙河市</w:t>
      </w:r>
      <w:r>
        <w:t>2016</w:t>
      </w:r>
      <w:r>
        <w:rPr>
          <w:rFonts w:hint="eastAsia"/>
        </w:rPr>
        <w:t>年南水北调沿线重点区域农村环境整治下郑村污水提升泵站及配套污水管网项目中标单位为：</w:t>
      </w:r>
    </w:p>
    <w:p w:rsidR="009C7E05" w:rsidRPr="00044623" w:rsidRDefault="009C7E05" w:rsidP="00044623">
      <w:r>
        <w:rPr>
          <w:rFonts w:hint="eastAsia"/>
        </w:rPr>
        <w:t>河北荣顺建筑工程有限公司，中标金额为</w:t>
      </w:r>
      <w:r>
        <w:t>566978.31</w:t>
      </w:r>
      <w:r>
        <w:rPr>
          <w:rFonts w:hint="eastAsia"/>
        </w:rPr>
        <w:t>元。</w:t>
      </w:r>
    </w:p>
    <w:p w:rsidR="009C7E05" w:rsidRDefault="009C7E05" w:rsidP="00044623">
      <w:r>
        <w:rPr>
          <w:rFonts w:hint="eastAsia"/>
        </w:rPr>
        <w:t>沙河市</w:t>
      </w:r>
      <w:r>
        <w:t>2016</w:t>
      </w:r>
      <w:r>
        <w:rPr>
          <w:rFonts w:hint="eastAsia"/>
        </w:rPr>
        <w:t>年南水北调沿线重点区域农村环境整治十里亭镇垃圾压缩转运站项目（土建）中标单位为：</w:t>
      </w:r>
    </w:p>
    <w:p w:rsidR="009C7E05" w:rsidRDefault="009C7E05" w:rsidP="00044623">
      <w:r>
        <w:rPr>
          <w:rFonts w:hint="eastAsia"/>
        </w:rPr>
        <w:t>河北永达建筑工程有限公司，中标金额为</w:t>
      </w:r>
      <w:r>
        <w:t>1189000</w:t>
      </w:r>
      <w:r>
        <w:rPr>
          <w:rFonts w:hint="eastAsia"/>
        </w:rPr>
        <w:t>元</w:t>
      </w:r>
    </w:p>
    <w:p w:rsidR="009C7E05" w:rsidRDefault="009C7E05" w:rsidP="00044623">
      <w:r>
        <w:rPr>
          <w:rFonts w:hint="eastAsia"/>
        </w:rPr>
        <w:t>沙河市</w:t>
      </w:r>
      <w:r>
        <w:t>2016</w:t>
      </w:r>
      <w:r>
        <w:rPr>
          <w:rFonts w:hint="eastAsia"/>
        </w:rPr>
        <w:t>年南水北调沿线重点区域农村环境整治白塔镇垃圾压缩转运站项目（土建）中标单位为：</w:t>
      </w:r>
    </w:p>
    <w:p w:rsidR="009C7E05" w:rsidRDefault="009C7E05" w:rsidP="00044623">
      <w:r>
        <w:rPr>
          <w:rFonts w:hint="eastAsia"/>
        </w:rPr>
        <w:t>沙河市第二建筑安装有限责任公司，中标金额为</w:t>
      </w:r>
      <w:r>
        <w:t>640000</w:t>
      </w:r>
      <w:r>
        <w:rPr>
          <w:rFonts w:hint="eastAsia"/>
        </w:rPr>
        <w:t>元</w:t>
      </w:r>
    </w:p>
    <w:p w:rsidR="009C7E05" w:rsidRDefault="009C7E05" w:rsidP="00044623">
      <w:r>
        <w:rPr>
          <w:rFonts w:hint="eastAsia"/>
        </w:rPr>
        <w:t>沙河市</w:t>
      </w:r>
      <w:r>
        <w:t>2016</w:t>
      </w:r>
      <w:r>
        <w:rPr>
          <w:rFonts w:hint="eastAsia"/>
        </w:rPr>
        <w:t>年南水北调沿线重点区域农村环境整治册井乡垃圾压缩转运站项目（土建）中标单位为：</w:t>
      </w:r>
    </w:p>
    <w:p w:rsidR="009C7E05" w:rsidRDefault="009C7E05" w:rsidP="009A7F38">
      <w:r>
        <w:rPr>
          <w:rFonts w:hint="eastAsia"/>
        </w:rPr>
        <w:t>石家庄广德市政工程有限公司，中标金额为</w:t>
      </w:r>
      <w:r>
        <w:t>596000</w:t>
      </w:r>
      <w:r>
        <w:rPr>
          <w:rFonts w:hint="eastAsia"/>
        </w:rPr>
        <w:t>元</w:t>
      </w:r>
    </w:p>
    <w:p w:rsidR="009C7E05" w:rsidRDefault="009C7E05" w:rsidP="009D4D9F">
      <w:r>
        <w:rPr>
          <w:rFonts w:hint="eastAsia"/>
        </w:rPr>
        <w:t>沙河市</w:t>
      </w:r>
      <w:r>
        <w:t>2016</w:t>
      </w:r>
      <w:r>
        <w:rPr>
          <w:rFonts w:hint="eastAsia"/>
        </w:rPr>
        <w:t>年南水北调沿线重点区域农村环境整治十里亭镇垃圾压缩转运站项目（设备）中标单位为：</w:t>
      </w:r>
    </w:p>
    <w:p w:rsidR="009C7E05" w:rsidRPr="009D4D9F" w:rsidRDefault="009C7E05" w:rsidP="00FB2AA9"/>
    <w:p w:rsidR="009C7E05" w:rsidRDefault="009C7E05" w:rsidP="009D4D9F">
      <w:r>
        <w:rPr>
          <w:rFonts w:hint="eastAsia"/>
        </w:rPr>
        <w:t>沙河市</w:t>
      </w:r>
      <w:r>
        <w:t>2016</w:t>
      </w:r>
      <w:r>
        <w:rPr>
          <w:rFonts w:hint="eastAsia"/>
        </w:rPr>
        <w:t>年南水北调沿线重点区域农村环境整治白塔镇垃圾压缩转运站项目（设备）中标单位为：</w:t>
      </w:r>
    </w:p>
    <w:p w:rsidR="009C7E05" w:rsidRPr="009D4D9F" w:rsidRDefault="009C7E05" w:rsidP="00FB2AA9"/>
    <w:p w:rsidR="009C7E05" w:rsidRDefault="009C7E05" w:rsidP="009D4D9F">
      <w:r>
        <w:rPr>
          <w:rFonts w:hint="eastAsia"/>
        </w:rPr>
        <w:t>沙河市</w:t>
      </w:r>
      <w:r>
        <w:t>2016</w:t>
      </w:r>
      <w:r>
        <w:rPr>
          <w:rFonts w:hint="eastAsia"/>
        </w:rPr>
        <w:t>年南水北调沿线重点区域农村环境整治册井乡垃圾压缩转运站项目（设备）中标单位为：</w:t>
      </w:r>
    </w:p>
    <w:p w:rsidR="009C7E05" w:rsidRPr="009D4D9F" w:rsidRDefault="009C7E05" w:rsidP="00FB2AA9"/>
    <w:p w:rsidR="009C7E05" w:rsidRPr="00FB2AA9" w:rsidRDefault="009C7E05" w:rsidP="00FB2AA9"/>
    <w:p w:rsidR="009C7E05" w:rsidRPr="00FB2AA9" w:rsidRDefault="009C7E05" w:rsidP="009A7F38"/>
    <w:p w:rsidR="009C7E05" w:rsidRDefault="009C7E05" w:rsidP="0046009B">
      <w:r>
        <w:rPr>
          <w:rFonts w:hint="eastAsia"/>
        </w:rPr>
        <w:t>实施情况</w:t>
      </w:r>
    </w:p>
    <w:p w:rsidR="009C7E05" w:rsidRDefault="009C7E05" w:rsidP="00FB2AA9">
      <w:r>
        <w:rPr>
          <w:rFonts w:hint="eastAsia"/>
        </w:rPr>
        <w:t>沙河市</w:t>
      </w:r>
      <w:r>
        <w:t>2016</w:t>
      </w:r>
      <w:r>
        <w:rPr>
          <w:rFonts w:hint="eastAsia"/>
        </w:rPr>
        <w:t>年南水北调沿线重点区域农村环境整治兴固村污水管网项目已经开工建设。</w:t>
      </w:r>
    </w:p>
    <w:p w:rsidR="009C7E05" w:rsidRDefault="009C7E05" w:rsidP="00FB2AA9">
      <w:r>
        <w:rPr>
          <w:rFonts w:hint="eastAsia"/>
        </w:rPr>
        <w:t>沙河市</w:t>
      </w:r>
      <w:r>
        <w:t>2016</w:t>
      </w:r>
      <w:r>
        <w:rPr>
          <w:rFonts w:hint="eastAsia"/>
        </w:rPr>
        <w:t>年南水北调沿线重点区域农村环境整治东西柳泉联合污水处理站项目已经开工建设。</w:t>
      </w:r>
    </w:p>
    <w:p w:rsidR="009C7E05" w:rsidRPr="0038297A" w:rsidRDefault="009C7E05" w:rsidP="00FB2AA9">
      <w:r>
        <w:rPr>
          <w:rFonts w:hint="eastAsia"/>
        </w:rPr>
        <w:t>沙河市</w:t>
      </w:r>
      <w:r>
        <w:t>2016</w:t>
      </w:r>
      <w:r>
        <w:rPr>
          <w:rFonts w:hint="eastAsia"/>
        </w:rPr>
        <w:t>年南水北调沿线重点区域农村环境整治下郑村污水提升泵站及配套污水管网项目正在进行进场前施工交底。</w:t>
      </w:r>
    </w:p>
    <w:p w:rsidR="009C7E05" w:rsidRDefault="009C7E05" w:rsidP="00FB2AA9">
      <w:r>
        <w:rPr>
          <w:rFonts w:hint="eastAsia"/>
        </w:rPr>
        <w:t>沙河市</w:t>
      </w:r>
      <w:r>
        <w:t>2016</w:t>
      </w:r>
      <w:r>
        <w:rPr>
          <w:rFonts w:hint="eastAsia"/>
        </w:rPr>
        <w:t>年南水北调沿线重点区域农村环境整治十里亭镇垃圾压缩转运站项目（土建）正在进行进场前图纸会审工作。</w:t>
      </w:r>
    </w:p>
    <w:p w:rsidR="009C7E05" w:rsidRDefault="009C7E05" w:rsidP="00FB2AA9">
      <w:r>
        <w:rPr>
          <w:rFonts w:hint="eastAsia"/>
        </w:rPr>
        <w:t>沙河市</w:t>
      </w:r>
      <w:r>
        <w:t>2016</w:t>
      </w:r>
      <w:r>
        <w:rPr>
          <w:rFonts w:hint="eastAsia"/>
        </w:rPr>
        <w:t>年南水北调沿线重点区域农村环境整治白塔镇垃圾压缩转运站项目（土建）已完成图纸会审、进场前施工交底，等待场地树木清移工作。</w:t>
      </w:r>
    </w:p>
    <w:p w:rsidR="009C7E05" w:rsidRDefault="009C7E05" w:rsidP="00FB2AA9">
      <w:r>
        <w:rPr>
          <w:rFonts w:hint="eastAsia"/>
        </w:rPr>
        <w:t>沙河市</w:t>
      </w:r>
      <w:r>
        <w:t>2016</w:t>
      </w:r>
      <w:r>
        <w:rPr>
          <w:rFonts w:hint="eastAsia"/>
        </w:rPr>
        <w:t>年南水北调沿线重点区域农村环境整治册井乡垃圾压缩转运站项目（土建）已开工建设。</w:t>
      </w:r>
    </w:p>
    <w:p w:rsidR="009C7E05" w:rsidRPr="00FB2AA9" w:rsidRDefault="009C7E05" w:rsidP="0046009B"/>
    <w:p w:rsidR="009C7E05" w:rsidRPr="00701610" w:rsidRDefault="009C7E05" w:rsidP="0046009B"/>
    <w:sectPr w:rsidR="009C7E05" w:rsidRPr="00701610" w:rsidSect="00D825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663EF"/>
    <w:multiLevelType w:val="hybridMultilevel"/>
    <w:tmpl w:val="7A467074"/>
    <w:lvl w:ilvl="0" w:tplc="C2D4E5E8">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2647F8F"/>
    <w:rsid w:val="00041C2D"/>
    <w:rsid w:val="00044623"/>
    <w:rsid w:val="000C36E7"/>
    <w:rsid w:val="002D0B6B"/>
    <w:rsid w:val="0038297A"/>
    <w:rsid w:val="003C33C7"/>
    <w:rsid w:val="00442212"/>
    <w:rsid w:val="0046009B"/>
    <w:rsid w:val="00584FB8"/>
    <w:rsid w:val="006E124C"/>
    <w:rsid w:val="00701610"/>
    <w:rsid w:val="007A4992"/>
    <w:rsid w:val="007E1CA2"/>
    <w:rsid w:val="009A1A18"/>
    <w:rsid w:val="009A7F38"/>
    <w:rsid w:val="009C7E05"/>
    <w:rsid w:val="009D4D9F"/>
    <w:rsid w:val="00A137C3"/>
    <w:rsid w:val="00D82559"/>
    <w:rsid w:val="00E02FA8"/>
    <w:rsid w:val="00E17EBF"/>
    <w:rsid w:val="00EB2A78"/>
    <w:rsid w:val="00FB2AA9"/>
    <w:rsid w:val="00FC3AFD"/>
    <w:rsid w:val="12647F8F"/>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D9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119</TotalTime>
  <Pages>2</Pages>
  <Words>265</Words>
  <Characters>1511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10</cp:revision>
  <dcterms:created xsi:type="dcterms:W3CDTF">2018-07-26T08:36:00Z</dcterms:created>
  <dcterms:modified xsi:type="dcterms:W3CDTF">2018-07-26T18:44:00Z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